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</w:t>
      </w:r>
      <w:proofErr w:type="gramStart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й(</w:t>
      </w:r>
      <w:proofErr w:type="gramEnd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1500D1" w:rsidRPr="001500D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F41622">
        <w:rPr>
          <w:rFonts w:ascii="Times New Roman" w:hAnsi="Times New Roman" w:cs="Times New Roman"/>
          <w:sz w:val="24"/>
          <w:szCs w:val="24"/>
          <w:u w:val="single"/>
        </w:rPr>
        <w:t>303032.000.000006</w:t>
      </w:r>
    </w:p>
    <w:p w:rsidR="001500D1" w:rsidRPr="00E47003" w:rsidRDefault="00434C8A" w:rsidP="001500D1">
      <w:pPr>
        <w:pStyle w:val="a3"/>
        <w:numPr>
          <w:ilvl w:val="0"/>
          <w:numId w:val="1"/>
        </w:num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>Квадрокоптер (дрон) с картой памяти 64 Гб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30%</w:t>
      </w:r>
    </w:p>
    <w:p w:rsidR="00434C8A" w:rsidRPr="001500D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>не ранее 2024 года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415"/>
      </w:tblGrid>
      <w:tr w:rsidR="00CA5F0C" w:rsidRPr="00864D84" w:rsidTr="00D47B90">
        <w:trPr>
          <w:trHeight w:val="3808"/>
          <w:jc w:val="center"/>
        </w:trPr>
        <w:tc>
          <w:tcPr>
            <w:tcW w:w="1834" w:type="dxa"/>
          </w:tcPr>
          <w:p w:rsidR="00CA5F0C" w:rsidRPr="00864D84" w:rsidRDefault="00CA5F0C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 закупок товара</w:t>
            </w:r>
          </w:p>
        </w:tc>
        <w:tc>
          <w:tcPr>
            <w:tcW w:w="7415" w:type="dxa"/>
          </w:tcPr>
          <w:p w:rsidR="0013126F" w:rsidRPr="0013126F" w:rsidRDefault="0013126F" w:rsidP="00B96E8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1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товару и техническая характеристика: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Тип квадрокоптера: (4 винта)</w:t>
            </w:r>
          </w:p>
          <w:p w:rsid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высота полета: 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D47B90" w:rsidRDefault="00D47B90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 скорость набора 5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47B90" w:rsidRDefault="00D47B90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скорость снижения 5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47B90" w:rsidRPr="0013126F" w:rsidRDefault="00D47B90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скорость полета 16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90">
              <w:rPr>
                <w:rFonts w:ascii="Times New Roman" w:hAnsi="Times New Roman" w:cs="Times New Roman"/>
                <w:sz w:val="24"/>
                <w:szCs w:val="24"/>
              </w:rPr>
              <w:t>Встроенные датчики: GPS, </w:t>
            </w:r>
            <w:r w:rsidR="00D47B90" w:rsidRPr="00D47B90">
              <w:rPr>
                <w:rFonts w:ascii="Times New Roman" w:hAnsi="Times New Roman" w:cs="Times New Roman"/>
                <w:sz w:val="24"/>
                <w:szCs w:val="24"/>
              </w:rPr>
              <w:t>оптический датчик</w:t>
            </w:r>
            <w:r w:rsidRPr="00D47B90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="00D47B90" w:rsidRPr="00D47B90">
              <w:rPr>
                <w:rFonts w:ascii="Times New Roman" w:hAnsi="Times New Roman" w:cs="Times New Roman"/>
                <w:sz w:val="24"/>
                <w:szCs w:val="24"/>
              </w:rPr>
              <w:t>инфракрасный</w:t>
            </w:r>
            <w:r w:rsidRPr="00D47B90">
              <w:rPr>
                <w:rFonts w:ascii="Times New Roman" w:hAnsi="Times New Roman" w:cs="Times New Roman"/>
                <w:sz w:val="24"/>
                <w:szCs w:val="24"/>
              </w:rPr>
              <w:t> датчик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Аккумулятор: 4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мАч</w:t>
            </w:r>
            <w:proofErr w:type="spellEnd"/>
          </w:p>
          <w:p w:rsid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время полета: 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.0 мин</w:t>
            </w:r>
          </w:p>
          <w:p w:rsidR="00D47B90" w:rsidRPr="0013126F" w:rsidRDefault="00D47B90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зарядки аккумулятора: 94 мин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Тип питания: съемный аккумулятор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Тип питания пульта управления: встроенный аккумулятор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Камера:</w:t>
            </w:r>
            <w:r w:rsidR="00D31464" w:rsidRPr="00BE4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встроена в корпус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Трансляция видео на экран: Да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Угол обзора камеры: 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.0 град.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Разрешение видеосъемки: 3840p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фотосъемки: 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8192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6144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Дистанционное управление положением камеры: три оси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Поддержка карт памяти: Да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Тип управления: пульт управления в комплекте</w:t>
            </w:r>
          </w:p>
          <w:p w:rsid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Автопилот: Да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Следование за оператором: Да</w:t>
            </w:r>
          </w:p>
          <w:p w:rsidR="00D47B90" w:rsidRPr="0013126F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Возращение в точку взлета: Да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Дальность управления: </w:t>
            </w:r>
            <w:r w:rsidR="00B15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0 км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Дальность трансляции видео или фото: </w:t>
            </w:r>
            <w:r w:rsidR="00B15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мобильных ОС: </w:t>
            </w:r>
            <w:proofErr w:type="spellStart"/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</w:p>
          <w:p w:rsid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Цвет: </w:t>
            </w:r>
            <w:r w:rsidR="00B15195">
              <w:rPr>
                <w:rFonts w:ascii="Times New Roman" w:hAnsi="Times New Roman" w:cs="Times New Roman"/>
                <w:sz w:val="24"/>
                <w:szCs w:val="24"/>
              </w:rPr>
              <w:t>серый</w:t>
            </w:r>
          </w:p>
          <w:p w:rsidR="001B1395" w:rsidRDefault="001B1395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Размер: 255х181х91</w:t>
            </w:r>
          </w:p>
          <w:p w:rsidR="001B1395" w:rsidRDefault="001B1395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мультикоптера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не более 249,9 г.</w:t>
            </w:r>
          </w:p>
          <w:p w:rsidR="0013126F" w:rsidRPr="00B96E83" w:rsidRDefault="0013126F" w:rsidP="00B96E83">
            <w:pPr>
              <w:pStyle w:val="a3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E8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требования</w:t>
            </w:r>
          </w:p>
          <w:p w:rsidR="0013126F" w:rsidRPr="0013126F" w:rsidRDefault="0013126F" w:rsidP="0013126F">
            <w:pPr>
              <w:pStyle w:val="a3"/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- Обеспечение стабильного полета в автоматическом и ручном режимах;</w:t>
            </w:r>
          </w:p>
          <w:p w:rsidR="0013126F" w:rsidRPr="0013126F" w:rsidRDefault="0013126F" w:rsidP="0013126F">
            <w:pPr>
              <w:pStyle w:val="a3"/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- Возможность взлета, посадки и возврата в автоматическом режиме;</w:t>
            </w:r>
          </w:p>
          <w:p w:rsidR="0013126F" w:rsidRPr="0013126F" w:rsidRDefault="0013126F" w:rsidP="0013126F">
            <w:pPr>
              <w:pStyle w:val="a3"/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- Передача изображения в реальном времени;</w:t>
            </w:r>
          </w:p>
          <w:p w:rsidR="0013126F" w:rsidRPr="0013126F" w:rsidRDefault="0013126F" w:rsidP="0013126F">
            <w:pPr>
              <w:pStyle w:val="a3"/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-  Возможность эксплуатации в условиях открытого пространства.</w:t>
            </w:r>
          </w:p>
          <w:p w:rsidR="0013126F" w:rsidRPr="0013126F" w:rsidRDefault="0013126F" w:rsidP="00B96E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b/>
                <w:sz w:val="24"/>
                <w:szCs w:val="24"/>
              </w:rPr>
              <w:t>3. Комплектация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Поставляемый товар должен быть:</w:t>
            </w:r>
          </w:p>
          <w:p w:rsidR="0013126F" w:rsidRPr="0013126F" w:rsidRDefault="00B96E83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126F" w:rsidRPr="0013126F">
              <w:rPr>
                <w:rFonts w:ascii="Times New Roman" w:hAnsi="Times New Roman" w:cs="Times New Roman"/>
                <w:sz w:val="24"/>
                <w:szCs w:val="24"/>
              </w:rPr>
              <w:t>вадрокоптер</w:t>
            </w:r>
            <w:proofErr w:type="spellEnd"/>
            <w:r w:rsidR="0013126F"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– 1шт.;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5195">
              <w:rPr>
                <w:rFonts w:ascii="Times New Roman" w:hAnsi="Times New Roman" w:cs="Times New Roman"/>
                <w:sz w:val="24"/>
                <w:szCs w:val="24"/>
              </w:rPr>
              <w:t>Пульт дистанционного управления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– 1шт.;</w:t>
            </w:r>
          </w:p>
          <w:p w:rsidR="00B15195" w:rsidRDefault="00B15195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Интеллектуальная летная батарея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195" w:rsidRDefault="00B15195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Двухсторонний зарядный концентратор</w:t>
            </w:r>
            <w:r w:rsidR="00D47B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Сумка для переноски;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Кабель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317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317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Запасные пропеллеры;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Запасные винты;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Отвертка;</w:t>
            </w:r>
          </w:p>
          <w:p w:rsidR="00D47B90" w:rsidRP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B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r w:rsidRPr="00D47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фильтр.</w:t>
            </w:r>
          </w:p>
          <w:p w:rsidR="0013126F" w:rsidRPr="0013126F" w:rsidRDefault="0013126F" w:rsidP="00B96E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b/>
                <w:sz w:val="24"/>
                <w:szCs w:val="24"/>
              </w:rPr>
              <w:t>4. Требования к качеству и состоянию товара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E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овар должен быть новым, ранее не использовавшимся;</w:t>
            </w:r>
          </w:p>
          <w:p w:rsidR="0013126F" w:rsidRPr="0013126F" w:rsidRDefault="00B96E83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13126F" w:rsidRPr="0013126F">
              <w:rPr>
                <w:rFonts w:ascii="Times New Roman" w:hAnsi="Times New Roman" w:cs="Times New Roman"/>
                <w:sz w:val="24"/>
                <w:szCs w:val="24"/>
              </w:rPr>
              <w:t>е допускается восстановленного товара;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ез механических повреждений;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E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заводской упаковке;</w:t>
            </w:r>
          </w:p>
          <w:p w:rsidR="00317FBB" w:rsidRDefault="0013126F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E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ата выпуска – не ранее 2024 года.</w:t>
            </w:r>
          </w:p>
          <w:p w:rsidR="0070484F" w:rsidRDefault="0070484F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484F" w:rsidRDefault="0070484F" w:rsidP="00F6239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="00395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04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Требования к Поставщику</w:t>
            </w:r>
          </w:p>
          <w:p w:rsidR="0070484F" w:rsidRDefault="0070484F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Предоставить инструкцию по эксплуатацию на русском языке;</w:t>
            </w:r>
          </w:p>
          <w:p w:rsidR="0070484F" w:rsidRDefault="0070484F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Предоставить видеоролик по применению оборудования;</w:t>
            </w:r>
          </w:p>
          <w:p w:rsidR="0070484F" w:rsidRDefault="0070484F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Предоставить сертификат соответствия на поставляемую продукцию.</w:t>
            </w:r>
          </w:p>
          <w:p w:rsidR="00480325" w:rsidRDefault="00480325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5" w:rsidRPr="00480325" w:rsidRDefault="00480325" w:rsidP="004803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480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Поставщик должен обеспечить поставку товара в филиалы АО </w:t>
            </w:r>
            <w:proofErr w:type="spellStart"/>
            <w:r w:rsidRPr="00480325">
              <w:rPr>
                <w:rFonts w:ascii="Times New Roman" w:hAnsi="Times New Roman" w:cs="Times New Roman"/>
                <w:b/>
                <w:sz w:val="24"/>
                <w:szCs w:val="24"/>
              </w:rPr>
              <w:t>Казтелерадио</w:t>
            </w:r>
            <w:proofErr w:type="spellEnd"/>
            <w:r w:rsidRPr="00480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адресам: </w:t>
            </w:r>
          </w:p>
          <w:p w:rsidR="00480325" w:rsidRPr="00C35EDC" w:rsidRDefault="00480325" w:rsidP="0048032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«Западный» по адресу: Республика Казахстан г. 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 ул. Летняя  25;</w:t>
            </w:r>
          </w:p>
          <w:p w:rsidR="00480325" w:rsidRPr="00C35EDC" w:rsidRDefault="00480325" w:rsidP="0048032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6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Алматинский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по адресу: </w:t>
            </w: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Алматы пр. Аль-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Фараби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126</w:t>
            </w:r>
            <w:proofErr w:type="gram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80325" w:rsidRPr="00C35EDC" w:rsidRDefault="00480325" w:rsidP="004803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«Восточный» по адресу: </w:t>
            </w: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ВКО,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сть-Каменогорск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ул.Стахановская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70;</w:t>
            </w:r>
          </w:p>
          <w:p w:rsidR="00480325" w:rsidRPr="00C35EDC" w:rsidRDefault="00480325" w:rsidP="004803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4. </w:t>
            </w: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Астанинский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по адресу: </w:t>
            </w: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Астана, ул.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Суийнбай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акына д. 87;</w:t>
            </w:r>
          </w:p>
          <w:p w:rsidR="00480325" w:rsidRPr="00C35EDC" w:rsidRDefault="00480325" w:rsidP="004803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proofErr w:type="gram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«Северный» по адресу: </w:t>
            </w: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Костанай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Каирбекова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312;</w:t>
            </w:r>
          </w:p>
          <w:p w:rsidR="0070484F" w:rsidRPr="0070484F" w:rsidRDefault="00480325" w:rsidP="004803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«Южный» по адресу: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ымкент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Аль-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Фарабийский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И.Есенберлина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11Б</w:t>
            </w:r>
            <w:bookmarkStart w:id="0" w:name="_GoBack"/>
            <w:bookmarkEnd w:id="0"/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2.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CA5F0C" w:rsidRPr="005950A8" w:rsidRDefault="00CA5F0C" w:rsidP="00864D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4C8A" w:rsidRDefault="00434C8A"/>
    <w:sectPr w:rsidR="0043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4">
    <w:nsid w:val="65A2402D"/>
    <w:multiLevelType w:val="hybridMultilevel"/>
    <w:tmpl w:val="772C5A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C56F5"/>
    <w:rsid w:val="0013126F"/>
    <w:rsid w:val="001500D1"/>
    <w:rsid w:val="001B1395"/>
    <w:rsid w:val="001F45E3"/>
    <w:rsid w:val="00317FBB"/>
    <w:rsid w:val="00395EAD"/>
    <w:rsid w:val="003C29AB"/>
    <w:rsid w:val="004030C0"/>
    <w:rsid w:val="00434C8A"/>
    <w:rsid w:val="00480325"/>
    <w:rsid w:val="005950A8"/>
    <w:rsid w:val="00682ADE"/>
    <w:rsid w:val="0070484F"/>
    <w:rsid w:val="00864D84"/>
    <w:rsid w:val="00AD2C84"/>
    <w:rsid w:val="00B15195"/>
    <w:rsid w:val="00B96E83"/>
    <w:rsid w:val="00BE4AD8"/>
    <w:rsid w:val="00BF2257"/>
    <w:rsid w:val="00CA5F0C"/>
    <w:rsid w:val="00D31464"/>
    <w:rsid w:val="00D47B90"/>
    <w:rsid w:val="00D769F0"/>
    <w:rsid w:val="00E5742B"/>
    <w:rsid w:val="00E76E28"/>
    <w:rsid w:val="00F41622"/>
    <w:rsid w:val="00F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25</cp:revision>
  <dcterms:created xsi:type="dcterms:W3CDTF">2026-02-10T09:17:00Z</dcterms:created>
  <dcterms:modified xsi:type="dcterms:W3CDTF">2026-05-25T08:21:00Z</dcterms:modified>
</cp:coreProperties>
</file>